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50" w:rsidRDefault="00035050"/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BA197E" w:rsidRPr="00F50FCB" w:rsidTr="00BA197E">
        <w:trPr>
          <w:jc w:val="center"/>
        </w:trPr>
        <w:tc>
          <w:tcPr>
            <w:tcW w:w="5000" w:type="pct"/>
            <w:vAlign w:val="center"/>
          </w:tcPr>
          <w:p w:rsidR="00BA197E" w:rsidRPr="00D63554" w:rsidRDefault="00BA197E" w:rsidP="00BA197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554">
              <w:rPr>
                <w:rFonts w:ascii="Times New Roman" w:hAnsi="Times New Roman"/>
                <w:b/>
                <w:sz w:val="28"/>
                <w:szCs w:val="28"/>
              </w:rPr>
              <w:t>Article title in shortest form</w:t>
            </w:r>
            <w:r w:rsidRPr="00D63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3554">
              <w:rPr>
                <w:rFonts w:ascii="Times New Roman" w:hAnsi="Times New Roman"/>
                <w:color w:val="FF0000"/>
                <w:sz w:val="28"/>
                <w:szCs w:val="28"/>
              </w:rPr>
              <w:t>(Times new roman, 14</w:t>
            </w:r>
            <w:r w:rsidRPr="00D635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pts, Plain text)</w:t>
            </w:r>
          </w:p>
        </w:tc>
      </w:tr>
      <w:tr w:rsidR="00BA197E" w:rsidRPr="00F50FCB" w:rsidTr="00BA197E">
        <w:trPr>
          <w:jc w:val="center"/>
        </w:trPr>
        <w:tc>
          <w:tcPr>
            <w:tcW w:w="5000" w:type="pct"/>
            <w:vAlign w:val="center"/>
          </w:tcPr>
          <w:p w:rsidR="00BA197E" w:rsidRPr="00F50FCB" w:rsidRDefault="00BA197E" w:rsidP="00BA197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A197E" w:rsidRPr="00640EFB" w:rsidTr="00BA197E">
        <w:trPr>
          <w:jc w:val="center"/>
        </w:trPr>
        <w:tc>
          <w:tcPr>
            <w:tcW w:w="5000" w:type="pct"/>
            <w:vAlign w:val="center"/>
          </w:tcPr>
          <w:p w:rsidR="00BA197E" w:rsidRPr="00D63554" w:rsidRDefault="00D63554" w:rsidP="00D635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Robert de </w:t>
            </w: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Niro</w:t>
            </w:r>
            <w:proofErr w:type="spellEnd"/>
          </w:p>
        </w:tc>
      </w:tr>
      <w:tr w:rsidR="00BA197E" w:rsidRPr="00C43CB7" w:rsidTr="00743079">
        <w:trPr>
          <w:jc w:val="center"/>
        </w:trPr>
        <w:tc>
          <w:tcPr>
            <w:tcW w:w="5000" w:type="pct"/>
            <w:vAlign w:val="center"/>
          </w:tcPr>
          <w:p w:rsidR="00BA197E" w:rsidRPr="00D63554" w:rsidRDefault="00BA197E" w:rsidP="00C43CB7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Institution, City, Country, email address</w:t>
            </w:r>
            <w:r w:rsidR="00C43CB7"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, ORCID: </w:t>
            </w:r>
            <w:proofErr w:type="spellStart"/>
            <w:r w:rsidR="00C43CB7" w:rsidRPr="00D63554">
              <w:rPr>
                <w:rFonts w:ascii="Times New Roman" w:hAnsi="Times New Roman"/>
                <w:bCs/>
                <w:sz w:val="20"/>
                <w:szCs w:val="20"/>
              </w:rPr>
              <w:t>xxxx-xxxx-xxxx-xxxx</w:t>
            </w:r>
            <w:proofErr w:type="spellEnd"/>
            <w:r w:rsidR="00C43CB7"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21374"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(</w:t>
            </w:r>
            <w:r w:rsidR="00C43CB7"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ORCID </w:t>
            </w:r>
            <w:r w:rsidR="00821374"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No. </w:t>
            </w:r>
            <w:r w:rsidR="00C43CB7"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must be given for each authors)</w:t>
            </w:r>
          </w:p>
          <w:p w:rsidR="00821374" w:rsidRPr="00D63554" w:rsidRDefault="00821374" w:rsidP="00C43CB7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21374" w:rsidRPr="00640EFB" w:rsidTr="007430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21374" w:rsidRPr="00D63554" w:rsidRDefault="00D63554" w:rsidP="00D635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Zeki</w:t>
            </w:r>
            <w:proofErr w:type="spellEnd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Müren</w:t>
            </w:r>
            <w:proofErr w:type="spellEnd"/>
          </w:p>
        </w:tc>
      </w:tr>
      <w:tr w:rsidR="00821374" w:rsidRPr="00C43CB7" w:rsidTr="007430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21374" w:rsidRPr="00D63554" w:rsidRDefault="00821374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Institution, City, Country, email address, ORCID: </w:t>
            </w: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xxxx-xxxx-xxxx-xxxx</w:t>
            </w:r>
            <w:proofErr w:type="spellEnd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(ORCID No. must be given for each authors)</w:t>
            </w:r>
          </w:p>
          <w:p w:rsidR="00743079" w:rsidRPr="00D63554" w:rsidRDefault="00743079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43079" w:rsidRPr="00640EFB" w:rsidTr="007430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43079" w:rsidRPr="00D63554" w:rsidRDefault="00D63554" w:rsidP="00D635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Abdellah</w:t>
            </w:r>
            <w:proofErr w:type="spellEnd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Makloufi</w:t>
            </w:r>
            <w:proofErr w:type="spellEnd"/>
          </w:p>
        </w:tc>
      </w:tr>
      <w:tr w:rsidR="00743079" w:rsidRPr="00C43CB7" w:rsidTr="00D635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43079" w:rsidRPr="00D63554" w:rsidRDefault="00743079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Institution, City, Country, email address, ORCID: </w:t>
            </w: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xxxx-xxxx-xxxx-xxxx</w:t>
            </w:r>
            <w:proofErr w:type="spellEnd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(ORCID No. must be given for each authors)</w:t>
            </w:r>
          </w:p>
        </w:tc>
      </w:tr>
      <w:tr w:rsidR="00D63554" w:rsidRPr="00C43CB7" w:rsidTr="00D635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63554" w:rsidRPr="00D63554" w:rsidRDefault="00D63554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Dustin Hoffman </w:t>
            </w:r>
          </w:p>
          <w:p w:rsidR="00D63554" w:rsidRPr="00D63554" w:rsidRDefault="00D63554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63554" w:rsidRPr="00C43CB7" w:rsidTr="00D635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63554" w:rsidRPr="00D63554" w:rsidRDefault="00D63554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Institution, City, Country, email address, ORCID: </w:t>
            </w: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xxxx-xxxx-xxxx-xxxx</w:t>
            </w:r>
            <w:proofErr w:type="spellEnd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(ORCID No. must be given for each authors)</w:t>
            </w:r>
          </w:p>
        </w:tc>
      </w:tr>
      <w:tr w:rsidR="00D63554" w:rsidRPr="00C43CB7" w:rsidTr="00D635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63554" w:rsidRPr="00D63554" w:rsidRDefault="00D63554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Claudia Shaffer</w:t>
            </w:r>
          </w:p>
        </w:tc>
      </w:tr>
      <w:tr w:rsidR="00D63554" w:rsidRPr="00C43CB7" w:rsidTr="00D635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63554" w:rsidRPr="00D63554" w:rsidRDefault="00D63554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Institution, City, Country, email address, ORCID: </w:t>
            </w: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xxxx-xxxx-xxxx-xxxx</w:t>
            </w:r>
            <w:proofErr w:type="spellEnd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(ORCID No. must be given for each authors)</w:t>
            </w:r>
          </w:p>
        </w:tc>
      </w:tr>
      <w:tr w:rsidR="00D63554" w:rsidRPr="00C43CB7" w:rsidTr="00D635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63554" w:rsidRPr="00D63554" w:rsidRDefault="00D63554" w:rsidP="00F344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Albert Einstein</w:t>
            </w:r>
          </w:p>
        </w:tc>
      </w:tr>
      <w:tr w:rsidR="00D63554" w:rsidRPr="00C43CB7" w:rsidTr="00D635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63554" w:rsidRPr="00D63554" w:rsidRDefault="00D63554" w:rsidP="00D6355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Institution, City, Country, email address, ORCID: </w:t>
            </w:r>
            <w:proofErr w:type="spellStart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>xxxx-xxxx-xxxx-xxxx</w:t>
            </w:r>
            <w:proofErr w:type="spellEnd"/>
            <w:r w:rsidRPr="00D635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355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(ORCID No. must be given for each authors)</w:t>
            </w:r>
          </w:p>
        </w:tc>
      </w:tr>
    </w:tbl>
    <w:p w:rsidR="00743079" w:rsidRDefault="00743079" w:rsidP="00975563">
      <w:pPr>
        <w:spacing w:after="0" w:line="240" w:lineRule="auto"/>
        <w:jc w:val="center"/>
        <w:rPr>
          <w:rFonts w:ascii="Times New Roman" w:hAnsi="Times New Roman" w:cs="Times New Roman"/>
          <w:lang w:eastAsia="zh-CN"/>
        </w:rPr>
      </w:pPr>
    </w:p>
    <w:tbl>
      <w:tblPr>
        <w:tblStyle w:val="TabloKlavuzu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066"/>
      </w:tblGrid>
      <w:tr w:rsidR="00C43CB7" w:rsidRPr="00C43CB7" w:rsidTr="00D63554">
        <w:trPr>
          <w:jc w:val="center"/>
        </w:trPr>
        <w:tc>
          <w:tcPr>
            <w:tcW w:w="615" w:type="pct"/>
            <w:vAlign w:val="center"/>
          </w:tcPr>
          <w:p w:rsidR="00975563" w:rsidRPr="00D63554" w:rsidRDefault="00975563" w:rsidP="00975563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44546A" w:themeColor="text2"/>
                <w:sz w:val="20"/>
                <w:szCs w:val="20"/>
              </w:rPr>
            </w:pPr>
            <w:r w:rsidRPr="00D63554">
              <w:rPr>
                <w:rFonts w:ascii="Times New Roman" w:hAnsi="Times New Roman" w:cs="Times New Roman"/>
                <w:b/>
                <w:i/>
                <w:iCs/>
                <w:color w:val="44546A" w:themeColor="text2"/>
                <w:sz w:val="20"/>
                <w:szCs w:val="20"/>
              </w:rPr>
              <w:t>Cite this paper as:</w:t>
            </w:r>
          </w:p>
        </w:tc>
        <w:tc>
          <w:tcPr>
            <w:tcW w:w="4385" w:type="pct"/>
            <w:vAlign w:val="center"/>
          </w:tcPr>
          <w:p w:rsidR="00975563" w:rsidRPr="00D63554" w:rsidRDefault="003F5541" w:rsidP="00D63554">
            <w:pPr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</w:pPr>
            <w:r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De </w:t>
            </w:r>
            <w:proofErr w:type="spellStart"/>
            <w:r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Niro</w:t>
            </w:r>
            <w:proofErr w:type="spellEnd"/>
            <w:r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, R., </w:t>
            </w:r>
            <w:proofErr w:type="spellStart"/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Müren</w:t>
            </w:r>
            <w:proofErr w:type="spellEnd"/>
            <w:r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, 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Z</w:t>
            </w:r>
            <w:r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., </w:t>
            </w:r>
            <w:proofErr w:type="spellStart"/>
            <w:r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Makloufi</w:t>
            </w:r>
            <w:proofErr w:type="spellEnd"/>
            <w:r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, A.,</w:t>
            </w:r>
            <w:r w:rsidR="00BA197E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r w:rsidR="00EA5DD8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Hoffman, D., Shaffer, C., 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Einstein, A., </w:t>
            </w:r>
            <w:r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Your paper</w:t>
            </w:r>
            <w:r w:rsidR="00BA197E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title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,</w:t>
            </w:r>
            <w:r w:rsidR="00BA197E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Int. Hybrid Conf. Sci.&amp; Engineer.,</w:t>
            </w:r>
            <w:r w:rsidR="002A42AA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02-03</w:t>
            </w:r>
            <w:r w:rsidR="002A42AA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Dec</w:t>
            </w:r>
            <w:r w:rsidR="002A42AA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202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5</w:t>
            </w:r>
            <w:r w:rsidR="002A42AA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,</w:t>
            </w:r>
            <w:r w:rsidR="003D7E36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Kirkuk</w:t>
            </w:r>
            <w:r w:rsidR="003D7E36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, </w:t>
            </w:r>
            <w:r w:rsidR="00D63554" w:rsidRPr="00D63554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Iraq</w:t>
            </w:r>
          </w:p>
        </w:tc>
      </w:tr>
    </w:tbl>
    <w:p w:rsidR="00BA197E" w:rsidRPr="00272A2B" w:rsidRDefault="00BA197E" w:rsidP="00BA197E">
      <w:pPr>
        <w:spacing w:after="0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9070"/>
      </w:tblGrid>
      <w:tr w:rsidR="00C43CB7" w:rsidRPr="00272A2B" w:rsidTr="00D63554">
        <w:trPr>
          <w:trHeight w:val="746"/>
        </w:trPr>
        <w:tc>
          <w:tcPr>
            <w:tcW w:w="617" w:type="pct"/>
            <w:tcBorders>
              <w:top w:val="single" w:sz="4" w:space="0" w:color="auto"/>
            </w:tcBorders>
          </w:tcPr>
          <w:p w:rsidR="00C43CB7" w:rsidRPr="00D63554" w:rsidRDefault="00C43CB7" w:rsidP="00811A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554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0"/>
                <w:szCs w:val="20"/>
              </w:rPr>
              <w:t>Abstract:</w:t>
            </w:r>
          </w:p>
        </w:tc>
        <w:tc>
          <w:tcPr>
            <w:tcW w:w="4383" w:type="pct"/>
            <w:tcBorders>
              <w:top w:val="single" w:sz="4" w:space="0" w:color="auto"/>
            </w:tcBorders>
          </w:tcPr>
          <w:p w:rsidR="00C43CB7" w:rsidRPr="00272A2B" w:rsidRDefault="00C43CB7" w:rsidP="00811A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0FCB">
              <w:rPr>
                <w:rFonts w:ascii="Times-Roman;Times New Roman" w:hAnsi="Times-Roman;Times New Roman" w:cs="Times-Roman;Times New Roman"/>
                <w:sz w:val="20"/>
                <w:szCs w:val="20"/>
              </w:rPr>
              <w:t xml:space="preserve">The abstract should be </w:t>
            </w:r>
            <w:r>
              <w:rPr>
                <w:rFonts w:ascii="Times-Roman;Times New Roman" w:hAnsi="Times-Roman;Times New Roman" w:cs="Times-Roman;Times New Roman"/>
                <w:sz w:val="20"/>
                <w:szCs w:val="20"/>
              </w:rPr>
              <w:t>prepared</w:t>
            </w:r>
            <w:r w:rsidRPr="00F50FCB">
              <w:rPr>
                <w:rFonts w:ascii="Times-Roman;Times New Roman" w:hAnsi="Times-Roman;Times New Roman" w:cs="Times-Roman;Times New Roman"/>
                <w:sz w:val="20"/>
                <w:szCs w:val="20"/>
              </w:rPr>
              <w:t xml:space="preserve"> </w:t>
            </w:r>
            <w:r>
              <w:rPr>
                <w:rFonts w:ascii="Times-Roman;Times New Roman" w:hAnsi="Times-Roman;Times New Roman" w:cs="Times-Roman;Times New Roman"/>
                <w:sz w:val="20"/>
                <w:szCs w:val="20"/>
              </w:rPr>
              <w:t>via</w:t>
            </w:r>
            <w:r w:rsidRPr="00F50FCB">
              <w:rPr>
                <w:rFonts w:ascii="Times-Roman;Times New Roman" w:hAnsi="Times-Roman;Times New Roman" w:cs="Times-Roman;Times New Roman"/>
                <w:sz w:val="20"/>
                <w:szCs w:val="20"/>
              </w:rPr>
              <w:t xml:space="preserve"> Times New Roman (Font) and 10 </w:t>
            </w:r>
            <w:r>
              <w:rPr>
                <w:rFonts w:ascii="Times-Roman;Times New Roman" w:hAnsi="Times-Roman;Times New Roman" w:cs="Times-Roman;Times New Roman"/>
                <w:sz w:val="20"/>
                <w:szCs w:val="20"/>
              </w:rPr>
              <w:t>pts</w:t>
            </w:r>
            <w:r w:rsidRPr="00F50FCB">
              <w:rPr>
                <w:rFonts w:ascii="Times-Roman;Times New Roman" w:hAnsi="Times-Roman;Times New Roman" w:cs="Times-Roman;Times New Roman"/>
                <w:sz w:val="20"/>
                <w:szCs w:val="20"/>
              </w:rPr>
              <w:t xml:space="preserve">, single spaced with 2 cm margins on all sides and align full. The length of Abstract should </w:t>
            </w:r>
            <w:r>
              <w:rPr>
                <w:rFonts w:ascii="Times-Roman;Times New Roman" w:hAnsi="Times-Roman;Times New Roman" w:cs="Times-Roman;Times New Roman"/>
                <w:sz w:val="20"/>
                <w:szCs w:val="20"/>
              </w:rPr>
              <w:t>be between</w:t>
            </w:r>
            <w:r w:rsidRPr="00F50FCB">
              <w:rPr>
                <w:rFonts w:ascii="Times-Roman;Times New Roman" w:hAnsi="Times-Roman;Times New Roman" w:cs="Times-Roman;Times New Roman"/>
                <w:sz w:val="20"/>
                <w:szCs w:val="20"/>
              </w:rPr>
              <w:t xml:space="preserve"> </w:t>
            </w:r>
            <w:r>
              <w:rPr>
                <w:rFonts w:ascii="Times-Roman;Times New Roman" w:hAnsi="Times-Roman;Times New Roman" w:cs="Times-Roman;Times New Roman"/>
                <w:sz w:val="20"/>
                <w:szCs w:val="20"/>
              </w:rPr>
              <w:t>150 and 20</w:t>
            </w:r>
            <w:r w:rsidRPr="00F50FCB">
              <w:rPr>
                <w:rFonts w:ascii="Times-Roman;Times New Roman" w:hAnsi="Times-Roman;Times New Roman" w:cs="Times-Roman;Times New Roman"/>
                <w:sz w:val="20"/>
                <w:szCs w:val="20"/>
              </w:rPr>
              <w:t>0 words. The abstract should be informative by referring study aims,</w:t>
            </w:r>
            <w:r>
              <w:rPr>
                <w:rFonts w:ascii="Times-Roman;Times New Roman" w:hAnsi="Times-Roman;Times New Roman" w:cs="Times-Roman;Times New Roman"/>
                <w:sz w:val="20"/>
                <w:szCs w:val="20"/>
              </w:rPr>
              <w:t xml:space="preserve"> the methodology,</w:t>
            </w:r>
            <w:r w:rsidRPr="00F50FCB">
              <w:rPr>
                <w:rFonts w:ascii="Times-Roman;Times New Roman" w:hAnsi="Times-Roman;Times New Roman" w:cs="Times-Roman;Times New Roman"/>
                <w:sz w:val="20"/>
                <w:szCs w:val="20"/>
              </w:rPr>
              <w:t xml:space="preserve"> the instruments, the major findings and the implications of the study.</w:t>
            </w:r>
          </w:p>
        </w:tc>
      </w:tr>
      <w:tr w:rsidR="00C43CB7" w:rsidRPr="00272A2B" w:rsidTr="00D63554">
        <w:trPr>
          <w:trHeight w:val="14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</w:tcPr>
          <w:p w:rsidR="00C43CB7" w:rsidRPr="00272A2B" w:rsidRDefault="00C43CB7" w:rsidP="00811A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2A2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Keywords</w:t>
            </w:r>
            <w:r w:rsidRPr="00272A2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4383" w:type="pct"/>
            <w:tcBorders>
              <w:top w:val="single" w:sz="4" w:space="0" w:color="auto"/>
              <w:bottom w:val="single" w:sz="4" w:space="0" w:color="auto"/>
            </w:tcBorders>
          </w:tcPr>
          <w:p w:rsidR="00C43CB7" w:rsidRPr="00272A2B" w:rsidRDefault="00C43CB7" w:rsidP="00811AD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50FCB">
              <w:rPr>
                <w:rFonts w:ascii="Times-Roman;Times New Roman" w:hAnsi="Times-Roman;Times New Roman" w:cs="Times-Roman;Times New Roman"/>
                <w:i/>
                <w:sz w:val="20"/>
                <w:szCs w:val="20"/>
              </w:rPr>
              <w:t>3-5 keywords should be given</w:t>
            </w:r>
          </w:p>
        </w:tc>
      </w:tr>
    </w:tbl>
    <w:p w:rsidR="00C43CB7" w:rsidRPr="00D63554" w:rsidRDefault="00035050" w:rsidP="00EA0CF8">
      <w:pPr>
        <w:spacing w:after="0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  <w:r w:rsidRPr="00D6355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© 20</w:t>
      </w:r>
      <w:r w:rsidR="00884BCE" w:rsidRPr="00D6355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2</w:t>
      </w:r>
      <w:r w:rsidR="003F5541" w:rsidRPr="00D6355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5</w:t>
      </w:r>
      <w:r w:rsidR="00C43CB7" w:rsidRPr="00D6355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Published by </w:t>
      </w:r>
      <w:r w:rsidR="003F5541" w:rsidRPr="00D6355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IH</w:t>
      </w:r>
      <w:r w:rsidRPr="00D6355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C</w:t>
      </w:r>
      <w:r w:rsidR="003F5541" w:rsidRPr="00D6355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bookmarkStart w:id="0" w:name="_GoBack"/>
      <w:bookmarkEnd w:id="0"/>
      <w:r w:rsidR="003F5541" w:rsidRPr="00D6355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E</w:t>
      </w:r>
    </w:p>
    <w:sectPr w:rsidR="00C43CB7" w:rsidRPr="00D63554" w:rsidSect="00D63554">
      <w:headerReference w:type="default" r:id="rId8"/>
      <w:headerReference w:type="first" r:id="rId9"/>
      <w:pgSz w:w="11906" w:h="16838"/>
      <w:pgMar w:top="1144" w:right="566" w:bottom="1418" w:left="993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8B" w:rsidRDefault="00101E8B" w:rsidP="00975563">
      <w:pPr>
        <w:spacing w:after="0" w:line="240" w:lineRule="auto"/>
      </w:pPr>
      <w:r>
        <w:separator/>
      </w:r>
    </w:p>
  </w:endnote>
  <w:endnote w:type="continuationSeparator" w:id="0">
    <w:p w:rsidR="00101E8B" w:rsidRDefault="00101E8B" w:rsidP="0097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;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8B" w:rsidRDefault="00101E8B" w:rsidP="00975563">
      <w:pPr>
        <w:spacing w:after="0" w:line="240" w:lineRule="auto"/>
      </w:pPr>
      <w:r>
        <w:separator/>
      </w:r>
    </w:p>
  </w:footnote>
  <w:footnote w:type="continuationSeparator" w:id="0">
    <w:p w:rsidR="00101E8B" w:rsidRDefault="00101E8B" w:rsidP="0097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7E" w:rsidRPr="00EA0CF8" w:rsidRDefault="00035050" w:rsidP="00EA0CF8">
    <w:pPr>
      <w:pStyle w:val="stBilgi"/>
      <w:pBdr>
        <w:bottom w:val="thinThickMediumGap" w:sz="24" w:space="1" w:color="2E74B5" w:themeColor="accent1" w:themeShade="BF"/>
      </w:pBdr>
      <w:jc w:val="center"/>
      <w:rPr>
        <w:rFonts w:ascii="Times New Roman" w:hAnsi="Times New Roman" w:cs="Times New Roman"/>
        <w:i/>
        <w:color w:val="10D0DA"/>
      </w:rPr>
    </w:pPr>
    <w:r>
      <w:rPr>
        <w:rFonts w:ascii="Times New Roman" w:hAnsi="Times New Roman" w:cs="Times New Roman"/>
        <w:i/>
        <w:iCs/>
        <w:color w:val="10D0DA"/>
      </w:rPr>
      <w:t>THE 6</w:t>
    </w:r>
    <w:r w:rsidRPr="00035050">
      <w:rPr>
        <w:rFonts w:ascii="Times New Roman" w:hAnsi="Times New Roman" w:cs="Times New Roman"/>
        <w:i/>
        <w:iCs/>
        <w:color w:val="10D0DA"/>
        <w:vertAlign w:val="superscript"/>
      </w:rPr>
      <w:t>TH</w:t>
    </w:r>
    <w:r>
      <w:rPr>
        <w:rFonts w:ascii="Times New Roman" w:hAnsi="Times New Roman" w:cs="Times New Roman"/>
        <w:i/>
        <w:iCs/>
        <w:color w:val="10D0DA"/>
      </w:rPr>
      <w:t xml:space="preserve"> EUROPEAN CONFERENCE ON RENEWABLE ENERGY SYSTEMS</w:t>
    </w:r>
    <w:r w:rsidR="00F6257A">
      <w:rPr>
        <w:rFonts w:ascii="Times New Roman" w:hAnsi="Times New Roman" w:cs="Times New Roman"/>
        <w:i/>
        <w:iCs/>
        <w:color w:val="10D0DA"/>
      </w:rPr>
      <w:t xml:space="preserve">   Istanbul/Turkey   25-27 June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7A" w:rsidRDefault="00E4026A" w:rsidP="00F6257A">
    <w:pPr>
      <w:pStyle w:val="stBilgi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1380312</wp:posOffset>
              </wp:positionH>
              <wp:positionV relativeFrom="paragraph">
                <wp:posOffset>226822</wp:posOffset>
              </wp:positionV>
              <wp:extent cx="4169410" cy="280670"/>
              <wp:effectExtent l="0" t="0" r="2540" b="508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941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026A" w:rsidRPr="00E4026A" w:rsidRDefault="00E4026A" w:rsidP="00E4026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E4026A">
                            <w:rPr>
                              <w:b/>
                              <w:sz w:val="20"/>
                              <w:szCs w:val="20"/>
                            </w:rPr>
                            <w:t>INTERNATIONAL HYBRID CONFERENCE ON SCIENCE AND ENGINEERING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08.7pt;margin-top:17.85pt;width:328.3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" stroked="f">
              <v:textbox>
                <w:txbxContent>
                  <w:p w:rsidR="00E4026A" w:rsidRPr="00E4026A" w:rsidRDefault="00E4026A" w:rsidP="00E4026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4026A">
                      <w:rPr>
                        <w:b/>
                        <w:sz w:val="20"/>
                        <w:szCs w:val="20"/>
                      </w:rPr>
                      <w:t>INTERNATIONAL HYBRID CONFERENCE ON SCIENCE AND ENGINEERING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F5541">
      <w:rPr>
        <w:noProof/>
      </w:rPr>
      <w:drawing>
        <wp:inline distT="0" distB="0" distL="0" distR="0">
          <wp:extent cx="1170432" cy="708114"/>
          <wp:effectExtent l="0" t="0" r="0" b="0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onfere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256" cy="76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EF66037"/>
    <w:multiLevelType w:val="multilevel"/>
    <w:tmpl w:val="EDE4D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923BA2"/>
    <w:multiLevelType w:val="multilevel"/>
    <w:tmpl w:val="C76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4" w15:restartNumberingAfterBreak="0">
    <w:nsid w:val="60AE3266"/>
    <w:multiLevelType w:val="multilevel"/>
    <w:tmpl w:val="03808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1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alk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63"/>
    <w:rsid w:val="00035050"/>
    <w:rsid w:val="0005499C"/>
    <w:rsid w:val="00081ADA"/>
    <w:rsid w:val="000A72C3"/>
    <w:rsid w:val="00101E8B"/>
    <w:rsid w:val="001103EE"/>
    <w:rsid w:val="00121FDA"/>
    <w:rsid w:val="00122EE7"/>
    <w:rsid w:val="001B37B6"/>
    <w:rsid w:val="001E2EB7"/>
    <w:rsid w:val="00200E8E"/>
    <w:rsid w:val="00206058"/>
    <w:rsid w:val="00222A59"/>
    <w:rsid w:val="0025346F"/>
    <w:rsid w:val="00272A2B"/>
    <w:rsid w:val="0028020A"/>
    <w:rsid w:val="002934B0"/>
    <w:rsid w:val="002A42AA"/>
    <w:rsid w:val="002E54AF"/>
    <w:rsid w:val="0030770F"/>
    <w:rsid w:val="00313D6C"/>
    <w:rsid w:val="003465E7"/>
    <w:rsid w:val="003D6C09"/>
    <w:rsid w:val="003D7E36"/>
    <w:rsid w:val="003F4FFF"/>
    <w:rsid w:val="003F5541"/>
    <w:rsid w:val="003F7A44"/>
    <w:rsid w:val="00420E9B"/>
    <w:rsid w:val="00422588"/>
    <w:rsid w:val="0043035C"/>
    <w:rsid w:val="0048384B"/>
    <w:rsid w:val="00484267"/>
    <w:rsid w:val="004C19CB"/>
    <w:rsid w:val="00527158"/>
    <w:rsid w:val="005E08C8"/>
    <w:rsid w:val="005F3751"/>
    <w:rsid w:val="00601F81"/>
    <w:rsid w:val="00623FC9"/>
    <w:rsid w:val="00625F51"/>
    <w:rsid w:val="00626A80"/>
    <w:rsid w:val="006513E4"/>
    <w:rsid w:val="00672635"/>
    <w:rsid w:val="0068178A"/>
    <w:rsid w:val="00692811"/>
    <w:rsid w:val="006B5C06"/>
    <w:rsid w:val="006E3CC8"/>
    <w:rsid w:val="006F1B09"/>
    <w:rsid w:val="00732BDD"/>
    <w:rsid w:val="00742965"/>
    <w:rsid w:val="00743079"/>
    <w:rsid w:val="007D0290"/>
    <w:rsid w:val="007F7631"/>
    <w:rsid w:val="0080460A"/>
    <w:rsid w:val="00813358"/>
    <w:rsid w:val="00821374"/>
    <w:rsid w:val="00873E10"/>
    <w:rsid w:val="00884BCE"/>
    <w:rsid w:val="0088556A"/>
    <w:rsid w:val="008E4A0B"/>
    <w:rsid w:val="00936E63"/>
    <w:rsid w:val="00973E70"/>
    <w:rsid w:val="00975563"/>
    <w:rsid w:val="00983DAE"/>
    <w:rsid w:val="009911B3"/>
    <w:rsid w:val="009A2455"/>
    <w:rsid w:val="00A8035C"/>
    <w:rsid w:val="00A92581"/>
    <w:rsid w:val="00A9633B"/>
    <w:rsid w:val="00B40207"/>
    <w:rsid w:val="00B964A9"/>
    <w:rsid w:val="00BA197E"/>
    <w:rsid w:val="00BC1609"/>
    <w:rsid w:val="00C00AEA"/>
    <w:rsid w:val="00C04068"/>
    <w:rsid w:val="00C16331"/>
    <w:rsid w:val="00C43CB7"/>
    <w:rsid w:val="00C44A0B"/>
    <w:rsid w:val="00C476C0"/>
    <w:rsid w:val="00C75E03"/>
    <w:rsid w:val="00C96D02"/>
    <w:rsid w:val="00CF6F81"/>
    <w:rsid w:val="00D108FD"/>
    <w:rsid w:val="00D13EAC"/>
    <w:rsid w:val="00D632BC"/>
    <w:rsid w:val="00D63554"/>
    <w:rsid w:val="00E12AA1"/>
    <w:rsid w:val="00E4026A"/>
    <w:rsid w:val="00E852D9"/>
    <w:rsid w:val="00EA0CF8"/>
    <w:rsid w:val="00EA5DD8"/>
    <w:rsid w:val="00F5189C"/>
    <w:rsid w:val="00F6257A"/>
    <w:rsid w:val="00F7023B"/>
    <w:rsid w:val="00F91DB5"/>
    <w:rsid w:val="00F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53D8F"/>
  <w15:docId w15:val="{FEF49FB4-D623-4DD4-A207-DFD12BD8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56A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93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C16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755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556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755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5563"/>
    <w:rPr>
      <w:lang w:val="en-US"/>
    </w:rPr>
  </w:style>
  <w:style w:type="character" w:styleId="Kpr">
    <w:name w:val="Hyperlink"/>
    <w:rsid w:val="00975563"/>
    <w:rPr>
      <w:color w:val="auto"/>
      <w:sz w:val="16"/>
      <w:u w:val="none"/>
    </w:rPr>
  </w:style>
  <w:style w:type="table" w:styleId="TabloKlavuzu">
    <w:name w:val="Table Grid"/>
    <w:basedOn w:val="NormalTablo"/>
    <w:uiPriority w:val="39"/>
    <w:rsid w:val="00975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body-text">
    <w:name w:val="Els-body-text"/>
    <w:rsid w:val="00975563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styleId="DipnotBavurusu">
    <w:name w:val="footnote reference"/>
    <w:semiHidden/>
    <w:rsid w:val="00975563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975563"/>
    <w:pPr>
      <w:widowControl w:val="0"/>
      <w:spacing w:after="0" w:line="240" w:lineRule="auto"/>
    </w:pPr>
    <w:rPr>
      <w:rFonts w:ascii="Univers" w:eastAsia="SimSun" w:hAnsi="Univers" w:cs="Times New Roman"/>
      <w:sz w:val="20"/>
      <w:szCs w:val="20"/>
      <w:lang w:val="en-GB"/>
    </w:rPr>
  </w:style>
  <w:style w:type="character" w:customStyle="1" w:styleId="DipnotMetniChar">
    <w:name w:val="Dipnot Metni Char"/>
    <w:basedOn w:val="VarsaylanParagrafYazTipi"/>
    <w:link w:val="DipnotMetni"/>
    <w:semiHidden/>
    <w:rsid w:val="00975563"/>
    <w:rPr>
      <w:rFonts w:ascii="Univers" w:eastAsia="SimSun" w:hAnsi="Univers" w:cs="Times New Roman"/>
      <w:sz w:val="20"/>
      <w:szCs w:val="20"/>
      <w:lang w:val="en-GB"/>
    </w:rPr>
  </w:style>
  <w:style w:type="paragraph" w:customStyle="1" w:styleId="Els-Affiliation">
    <w:name w:val="Els-Affiliation"/>
    <w:next w:val="Normal"/>
    <w:rsid w:val="0097556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Els-Author">
    <w:name w:val="Els-Author"/>
    <w:next w:val="Normal"/>
    <w:rsid w:val="00975563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customStyle="1" w:styleId="Els-1storder-head">
    <w:name w:val="Els-1storder-head"/>
    <w:next w:val="Els-body-text"/>
    <w:rsid w:val="00EA0CF8"/>
    <w:pPr>
      <w:keepNext/>
      <w:numPr>
        <w:numId w:val="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2ndorder-head">
    <w:name w:val="Els-2ndorder-head"/>
    <w:next w:val="Els-body-text"/>
    <w:rsid w:val="00EA0CF8"/>
    <w:pPr>
      <w:keepNext/>
      <w:numPr>
        <w:ilvl w:val="1"/>
        <w:numId w:val="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3rdorder-head">
    <w:name w:val="Els-3rdorder-head"/>
    <w:next w:val="Els-body-text"/>
    <w:rsid w:val="00EA0CF8"/>
    <w:pPr>
      <w:keepNext/>
      <w:numPr>
        <w:ilvl w:val="2"/>
        <w:numId w:val="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4thorder-head">
    <w:name w:val="Els-4thorder-head"/>
    <w:next w:val="Els-body-text"/>
    <w:rsid w:val="00EA0CF8"/>
    <w:pPr>
      <w:keepNext/>
      <w:numPr>
        <w:ilvl w:val="3"/>
        <w:numId w:val="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appendixhead">
    <w:name w:val="Els-appendixhead"/>
    <w:next w:val="Normal"/>
    <w:rsid w:val="00EA0CF8"/>
    <w:pPr>
      <w:numPr>
        <w:numId w:val="1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table" w:customStyle="1" w:styleId="TableGrid1">
    <w:name w:val="Table Grid1"/>
    <w:basedOn w:val="NormalTablo"/>
    <w:next w:val="TabloKlavuzu"/>
    <w:rsid w:val="00EA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0CF8"/>
    <w:pPr>
      <w:ind w:left="720"/>
      <w:contextualSpacing/>
    </w:pPr>
  </w:style>
  <w:style w:type="paragraph" w:styleId="Kaynaka">
    <w:name w:val="Bibliography"/>
    <w:basedOn w:val="Normal"/>
    <w:next w:val="Normal"/>
    <w:uiPriority w:val="37"/>
    <w:unhideWhenUsed/>
    <w:rsid w:val="004C19CB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authorsname">
    <w:name w:val="authors__name"/>
    <w:basedOn w:val="VarsaylanParagrafYazTipi"/>
    <w:rsid w:val="006513E4"/>
  </w:style>
  <w:style w:type="character" w:customStyle="1" w:styleId="authorscontact">
    <w:name w:val="authors__contact"/>
    <w:basedOn w:val="VarsaylanParagrafYazTipi"/>
    <w:rsid w:val="006513E4"/>
  </w:style>
  <w:style w:type="character" w:customStyle="1" w:styleId="Balk2Char">
    <w:name w:val="Başlık 2 Char"/>
    <w:basedOn w:val="VarsaylanParagrafYazTipi"/>
    <w:link w:val="Balk2"/>
    <w:uiPriority w:val="9"/>
    <w:rsid w:val="00C1633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uthors-info">
    <w:name w:val="authors-info"/>
    <w:basedOn w:val="VarsaylanParagrafYazTipi"/>
    <w:rsid w:val="00C04068"/>
  </w:style>
  <w:style w:type="character" w:customStyle="1" w:styleId="ng-scope">
    <w:name w:val="ng-scope"/>
    <w:basedOn w:val="VarsaylanParagrafYazTipi"/>
    <w:rsid w:val="00C04068"/>
  </w:style>
  <w:style w:type="character" w:customStyle="1" w:styleId="ng-binding">
    <w:name w:val="ng-binding"/>
    <w:basedOn w:val="VarsaylanParagrafYazTipi"/>
    <w:rsid w:val="00C04068"/>
  </w:style>
  <w:style w:type="character" w:styleId="Gl">
    <w:name w:val="Strong"/>
    <w:basedOn w:val="VarsaylanParagrafYazTipi"/>
    <w:uiPriority w:val="22"/>
    <w:qFormat/>
    <w:rsid w:val="00C0406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2934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Affiliation">
    <w:name w:val="Affiliation"/>
    <w:uiPriority w:val="99"/>
    <w:rsid w:val="0067263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BC1609"/>
    <w:rPr>
      <w:color w:val="808080"/>
    </w:rPr>
  </w:style>
  <w:style w:type="paragraph" w:customStyle="1" w:styleId="Titlesub">
    <w:name w:val="Title (sub.)"/>
    <w:basedOn w:val="Normal"/>
    <w:rsid w:val="00813358"/>
    <w:pPr>
      <w:widowControl w:val="0"/>
      <w:autoSpaceDE w:val="0"/>
      <w:autoSpaceDN w:val="0"/>
      <w:spacing w:after="0" w:line="240" w:lineRule="auto"/>
      <w:jc w:val="both"/>
    </w:pPr>
    <w:rPr>
      <w:rFonts w:ascii="Times" w:eastAsia="Times New Roman" w:hAnsi="Times" w:cs="Times New Roman"/>
      <w:i/>
      <w:iCs/>
      <w:sz w:val="20"/>
      <w:szCs w:val="20"/>
      <w:lang w:val="en-GB"/>
    </w:rPr>
  </w:style>
  <w:style w:type="paragraph" w:customStyle="1" w:styleId="Paragraph">
    <w:name w:val="Paragraph"/>
    <w:basedOn w:val="Normal"/>
    <w:rsid w:val="00813358"/>
    <w:pPr>
      <w:widowControl w:val="0"/>
      <w:autoSpaceDE w:val="0"/>
      <w:autoSpaceDN w:val="0"/>
      <w:spacing w:after="0" w:line="240" w:lineRule="auto"/>
      <w:ind w:firstLine="198"/>
      <w:jc w:val="both"/>
    </w:pPr>
    <w:rPr>
      <w:rFonts w:ascii="Times" w:eastAsia="Times New Roman" w:hAnsi="Times" w:cs="Times New Roman"/>
      <w:sz w:val="20"/>
      <w:szCs w:val="20"/>
      <w:lang w:val="en-GB"/>
    </w:rPr>
  </w:style>
  <w:style w:type="table" w:customStyle="1" w:styleId="Tableausimple21">
    <w:name w:val="Tableau simple 21"/>
    <w:basedOn w:val="NormalTablo"/>
    <w:uiPriority w:val="42"/>
    <w:rsid w:val="00484267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ls-Abstract-text">
    <w:name w:val="Els-Abstract-text"/>
    <w:next w:val="Normal"/>
    <w:rsid w:val="005F3751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/>
    </w:rPr>
  </w:style>
  <w:style w:type="paragraph" w:customStyle="1" w:styleId="References">
    <w:name w:val="References"/>
    <w:basedOn w:val="Normal"/>
    <w:rsid w:val="005F3751"/>
    <w:pPr>
      <w:widowControl w:val="0"/>
      <w:autoSpaceDE w:val="0"/>
      <w:autoSpaceDN w:val="0"/>
      <w:spacing w:after="0" w:line="240" w:lineRule="auto"/>
      <w:ind w:left="397" w:hanging="397"/>
      <w:jc w:val="both"/>
    </w:pPr>
    <w:rPr>
      <w:rFonts w:ascii="Times" w:eastAsia="Times New Roman" w:hAnsi="Times" w:cs="Times New Roman"/>
      <w:sz w:val="20"/>
      <w:szCs w:val="20"/>
      <w:lang w:val="en-GB"/>
    </w:rPr>
  </w:style>
  <w:style w:type="paragraph" w:customStyle="1" w:styleId="Default">
    <w:name w:val="Default"/>
    <w:rsid w:val="005F3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styleId="Vurgu">
    <w:name w:val="Emphasis"/>
    <w:uiPriority w:val="20"/>
    <w:qFormat/>
    <w:rsid w:val="009A2455"/>
    <w:rPr>
      <w:i/>
      <w:iCs/>
    </w:rPr>
  </w:style>
  <w:style w:type="character" w:customStyle="1" w:styleId="apple-converted-space">
    <w:name w:val="apple-converted-space"/>
    <w:rsid w:val="009A2455"/>
  </w:style>
  <w:style w:type="paragraph" w:customStyle="1" w:styleId="balk">
    <w:name w:val="başlık"/>
    <w:basedOn w:val="Normal"/>
    <w:rsid w:val="009A2455"/>
    <w:pPr>
      <w:numPr>
        <w:ilvl w:val="2"/>
        <w:numId w:val="5"/>
      </w:numPr>
      <w:tabs>
        <w:tab w:val="left" w:pos="180"/>
        <w:tab w:val="left" w:pos="357"/>
      </w:tabs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customStyle="1" w:styleId="BA12">
    <w:name w:val="BA1_2"/>
    <w:basedOn w:val="Normal"/>
    <w:rsid w:val="009A2455"/>
    <w:pPr>
      <w:keepNext/>
      <w:numPr>
        <w:ilvl w:val="1"/>
        <w:numId w:val="5"/>
      </w:numPr>
      <w:spacing w:after="0" w:line="360" w:lineRule="auto"/>
      <w:ind w:left="1134" w:hanging="42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table" w:customStyle="1" w:styleId="TableGrid5">
    <w:name w:val="Table Grid5"/>
    <w:basedOn w:val="NormalTablo"/>
    <w:next w:val="TabloKlavuzu"/>
    <w:uiPriority w:val="59"/>
    <w:rsid w:val="009A245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37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8828C35-933C-4D01-B6D2-CA997859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2017-08-12T13:06:00Z</cp:lastPrinted>
  <dcterms:created xsi:type="dcterms:W3CDTF">2024-08-12T15:03:00Z</dcterms:created>
  <dcterms:modified xsi:type="dcterms:W3CDTF">2025-05-21T07:49:00Z</dcterms:modified>
</cp:coreProperties>
</file>